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登陆</w:t>
      </w:r>
      <w:bookmarkStart w:id="0" w:name="_GoBack"/>
      <w:bookmarkEnd w:id="0"/>
    </w:p>
    <w:p w:rsidR="00601C8B" w:rsidRDefault="00601C8B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dmin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4367806C" wp14:editId="0E1765F1">
            <wp:extent cx="5486400" cy="2943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proofErr w:type="spellStart"/>
      <w:proofErr w:type="gramStart"/>
      <w:r>
        <w:rPr>
          <w:rFonts w:hint="eastAsia"/>
          <w:sz w:val="20"/>
          <w:szCs w:val="20"/>
        </w:rPr>
        <w:t>libai</w:t>
      </w:r>
      <w:proofErr w:type="spellEnd"/>
      <w:proofErr w:type="gramEnd"/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159B5BC5" wp14:editId="2D8CCDFE">
            <wp:extent cx="5486400" cy="2943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不同用户登陆后展示菜单不同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sz w:val="20"/>
          <w:szCs w:val="20"/>
        </w:rPr>
        <w:t>A</w:t>
      </w:r>
      <w:r>
        <w:rPr>
          <w:rFonts w:hint="eastAsia"/>
          <w:sz w:val="20"/>
          <w:szCs w:val="20"/>
        </w:rPr>
        <w:t>dmin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C0F1E1" wp14:editId="28E87986">
            <wp:extent cx="5486400" cy="2943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proofErr w:type="spellStart"/>
      <w:r>
        <w:rPr>
          <w:sz w:val="20"/>
          <w:szCs w:val="20"/>
        </w:rPr>
        <w:t>L</w:t>
      </w:r>
      <w:r>
        <w:rPr>
          <w:rFonts w:hint="eastAsia"/>
          <w:sz w:val="20"/>
          <w:szCs w:val="20"/>
        </w:rPr>
        <w:t>ibai</w:t>
      </w:r>
      <w:proofErr w:type="spellEnd"/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6EF3E0B2" wp14:editId="0C07A59B">
            <wp:extent cx="5486400" cy="2943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注销</w:t>
      </w:r>
    </w:p>
    <w:p w:rsidR="00601C8B" w:rsidRDefault="00601C8B">
      <w:pPr>
        <w:rPr>
          <w:rFonts w:hint="eastAsia"/>
          <w:sz w:val="20"/>
          <w:szCs w:val="20"/>
        </w:rPr>
      </w:pP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1EB0AED" wp14:editId="64004D64">
            <wp:extent cx="5486400" cy="29432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092CDA2" wp14:editId="6B5D9E20">
            <wp:extent cx="5486400" cy="2943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查看个人信息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B8A232A" wp14:editId="3F323A39">
            <wp:extent cx="5486400" cy="2943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00635B53" wp14:editId="46F4A975">
            <wp:extent cx="5486400" cy="2943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系统消息</w:t>
      </w:r>
      <w:r>
        <w:rPr>
          <w:rFonts w:hint="eastAsia"/>
          <w:sz w:val="20"/>
          <w:szCs w:val="20"/>
        </w:rPr>
        <w:t>&amp;&amp;</w:t>
      </w:r>
      <w:r>
        <w:rPr>
          <w:rFonts w:hint="eastAsia"/>
          <w:sz w:val="20"/>
          <w:szCs w:val="20"/>
        </w:rPr>
        <w:t>聊天</w:t>
      </w:r>
      <w:r>
        <w:rPr>
          <w:rFonts w:hint="eastAsia"/>
          <w:sz w:val="20"/>
          <w:szCs w:val="20"/>
        </w:rPr>
        <w:t xml:space="preserve"> 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点击右上方小铃铛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0EFAE20" wp14:editId="73898C6A">
            <wp:extent cx="5486400" cy="2943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发布系统通知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点击发送系统通知</w:t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16318263" wp14:editId="01A83A69">
            <wp:extent cx="5486400" cy="2943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0DA44F7" wp14:editId="76049246">
            <wp:extent cx="5486400" cy="2943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601C8B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310F3DE0" wp14:editId="13ABEFC8">
            <wp:extent cx="5486400" cy="2943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好友聊天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选中好友点击进入聊天状态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1BA347" wp14:editId="6E7B1BE9">
            <wp:extent cx="5486400" cy="2943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进入</w:t>
      </w:r>
      <w:proofErr w:type="spellStart"/>
      <w:r>
        <w:rPr>
          <w:rFonts w:hint="eastAsia"/>
          <w:sz w:val="20"/>
          <w:szCs w:val="20"/>
        </w:rPr>
        <w:t>libai</w:t>
      </w:r>
      <w:proofErr w:type="spellEnd"/>
      <w:r>
        <w:rPr>
          <w:rFonts w:hint="eastAsia"/>
          <w:sz w:val="20"/>
          <w:szCs w:val="20"/>
        </w:rPr>
        <w:t>账号查看消息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21B2B805" wp14:editId="2DCEB00C">
            <wp:extent cx="5486400" cy="2943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员工资料模块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查看员工信息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9CA8E0" wp14:editId="0CC1B56C">
            <wp:extent cx="5486400" cy="2943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编辑员工信息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选中员工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编辑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7F91A0E1" wp14:editId="2A536AA0">
            <wp:extent cx="54864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删除员工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47B0C3" wp14:editId="0510F84E">
            <wp:extent cx="5486400" cy="2943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8B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搜索</w:t>
      </w:r>
      <w:r>
        <w:rPr>
          <w:rFonts w:hint="eastAsia"/>
          <w:sz w:val="20"/>
          <w:szCs w:val="20"/>
        </w:rPr>
        <w:t xml:space="preserve"> 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输入姓名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模糊搜索</w:t>
      </w:r>
    </w:p>
    <w:p w:rsidR="007B388C" w:rsidRDefault="007B388C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28670149" wp14:editId="554FBC0F">
            <wp:extent cx="5486400" cy="2943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8C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高级搜索</w:t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D44A96" wp14:editId="00312407">
            <wp:extent cx="5486400" cy="2943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导出数据</w:t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点击导出数据</w:t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3A4C2268" wp14:editId="107EA670">
            <wp:extent cx="5486400" cy="2943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116D68" wp14:editId="489E2593">
            <wp:extent cx="5486400" cy="2943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导入数据</w:t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点击导入数据</w:t>
      </w:r>
      <w:r>
        <w:rPr>
          <w:noProof/>
        </w:rPr>
        <w:drawing>
          <wp:inline distT="0" distB="0" distL="0" distR="0" wp14:anchorId="7D05B2D5" wp14:editId="50E21857">
            <wp:extent cx="5486400" cy="2943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添加员工</w:t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C1C9BD" wp14:editId="6BEDD907">
            <wp:extent cx="5486400" cy="29432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BD" w:rsidRDefault="000A70BD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会给员工自发动发送邮件</w:t>
      </w:r>
    </w:p>
    <w:p w:rsidR="000A70BD" w:rsidRDefault="000A70BD">
      <w:pPr>
        <w:rPr>
          <w:rFonts w:hint="eastAsia"/>
          <w:sz w:val="20"/>
          <w:szCs w:val="20"/>
        </w:rPr>
      </w:pPr>
    </w:p>
    <w:p w:rsidR="000A70BD" w:rsidRPr="000A70BD" w:rsidRDefault="000A70BD" w:rsidP="000A70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9136380" cy="7406640"/>
            <wp:effectExtent l="0" t="0" r="7620" b="3810"/>
            <wp:docPr id="24" name="Picture 24" descr="D:\UserData\Z0042N4C\Documents\Tencent Files\917420671\Image\C2C\YU[B{QUZ[}]3P0IDA_}_M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Data\Z0042N4C\Documents\Tencent Files\917420671\Image\C2C\YU[B{QUZ[}]3P0IDA_}_MBX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638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0BD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薪资管理</w:t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点击工资账套</w:t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3DBC0F" wp14:editId="2B028064">
            <wp:extent cx="5486400" cy="2943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编辑</w:t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2756B09E" wp14:editId="70DEA10D">
            <wp:extent cx="5486400" cy="2943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删除</w:t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A35BC50" wp14:editId="58CFC8AD">
            <wp:extent cx="5486400" cy="29432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添加账套</w:t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noProof/>
        </w:rPr>
        <w:drawing>
          <wp:inline distT="0" distB="0" distL="0" distR="0" wp14:anchorId="3332927F" wp14:editId="5E35926F">
            <wp:extent cx="5486400" cy="29432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>
      <w:pPr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刷新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点击右上角刷新按钮</w:t>
      </w:r>
    </w:p>
    <w:p w:rsidR="001B6604" w:rsidRDefault="001B6604">
      <w:pPr>
        <w:rPr>
          <w:rFonts w:hint="eastAsia"/>
          <w:sz w:val="20"/>
          <w:szCs w:val="20"/>
        </w:rPr>
      </w:pPr>
    </w:p>
    <w:p w:rsidR="001B6604" w:rsidRDefault="001B6604" w:rsidP="001B6604">
      <w:pPr>
        <w:pStyle w:val="Title"/>
        <w:rPr>
          <w:rFonts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08FD1F" wp14:editId="63E348C7">
            <wp:extent cx="54864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员工账套设置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74BFD6C5" wp14:editId="084D01AA">
            <wp:extent cx="5486400" cy="2943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查看员工使用账套详细信息</w:t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鼠标放在工资账套处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5E68BB" wp14:editId="2706048D">
            <wp:extent cx="5486400" cy="29432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修改账套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49AAA099" wp14:editId="6CD5097E">
            <wp:extent cx="5486400" cy="2943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系统管理</w:t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基础信息设置</w:t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部门管理</w:t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删除部门</w:t>
      </w:r>
      <w:r>
        <w:rPr>
          <w:rFonts w:hint="eastAsia"/>
        </w:rPr>
        <w:t xml:space="preserve"> </w:t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lastRenderedPageBreak/>
        <w:t>添加部门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68027CE7" wp14:editId="4715A9E2">
            <wp:extent cx="5486400" cy="2943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职位管理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4606E7E0" wp14:editId="56BC2711">
            <wp:extent cx="5486400" cy="29432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添加职位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0FC759" wp14:editId="130BCA68">
            <wp:extent cx="5486400" cy="2943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编辑职位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70AE787C" wp14:editId="378DA920">
            <wp:extent cx="5486400" cy="2943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删除职位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6BE7E4" wp14:editId="40C72576">
            <wp:extent cx="5486400" cy="2943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职称管理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23F37AC3" wp14:editId="659457B3">
            <wp:extent cx="5486400" cy="2943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添加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379563" wp14:editId="22E1BAFC">
            <wp:extent cx="5486400" cy="29432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编辑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57862273" wp14:editId="0B61D140">
            <wp:extent cx="5486400" cy="2943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删除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4F6098" wp14:editId="42D14BF9">
            <wp:extent cx="5486400" cy="2943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权限管理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40497497" wp14:editId="3A4B804C">
            <wp:extent cx="5486400" cy="2943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添加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A71490" wp14:editId="6C74D22B">
            <wp:extent cx="5486400" cy="29432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删除</w:t>
      </w:r>
    </w:p>
    <w:p w:rsidR="001B6604" w:rsidRDefault="001B6604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02DBEE7C" wp14:editId="5299F82F">
            <wp:extent cx="5486400" cy="2943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Default="001B6604" w:rsidP="001B6604">
      <w:pPr>
        <w:rPr>
          <w:rFonts w:hint="eastAsia"/>
        </w:rPr>
      </w:pPr>
      <w:r>
        <w:rPr>
          <w:rFonts w:hint="eastAsia"/>
        </w:rPr>
        <w:t>修改权限</w:t>
      </w:r>
    </w:p>
    <w:p w:rsidR="001B6604" w:rsidRDefault="00D61FDA" w:rsidP="001B6604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FAFE89C" wp14:editId="1B28E0DD">
            <wp:extent cx="5486400" cy="2943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DA" w:rsidRDefault="00D61FDA" w:rsidP="001B6604">
      <w:pPr>
        <w:rPr>
          <w:rFonts w:hint="eastAsia"/>
          <w:noProof/>
        </w:rPr>
      </w:pPr>
      <w:r>
        <w:rPr>
          <w:rFonts w:hint="eastAsia"/>
          <w:noProof/>
        </w:rPr>
        <w:t>操作员管理</w:t>
      </w:r>
    </w:p>
    <w:p w:rsidR="00D61FDA" w:rsidRDefault="00D61FDA" w:rsidP="001B6604">
      <w:pPr>
        <w:rPr>
          <w:rFonts w:hint="eastAsia"/>
        </w:rPr>
      </w:pPr>
      <w:r>
        <w:rPr>
          <w:noProof/>
        </w:rPr>
        <w:drawing>
          <wp:inline distT="0" distB="0" distL="0" distR="0" wp14:anchorId="142977F6" wp14:editId="74F56656">
            <wp:extent cx="5486400" cy="2943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DA" w:rsidRDefault="00D61FDA" w:rsidP="001B6604">
      <w:pPr>
        <w:rPr>
          <w:rFonts w:hint="eastAsia"/>
        </w:rPr>
      </w:pPr>
      <w:r>
        <w:rPr>
          <w:rFonts w:hint="eastAsia"/>
        </w:rPr>
        <w:t>开启禁用后</w:t>
      </w:r>
      <w:r>
        <w:rPr>
          <w:rFonts w:hint="eastAsia"/>
        </w:rPr>
        <w:t xml:space="preserve"> </w:t>
      </w:r>
      <w:r>
        <w:rPr>
          <w:rFonts w:hint="eastAsia"/>
        </w:rPr>
        <w:t>将无权限进入系统</w:t>
      </w:r>
    </w:p>
    <w:p w:rsidR="00D61FDA" w:rsidRDefault="00D61FDA" w:rsidP="001B6604">
      <w:pPr>
        <w:rPr>
          <w:rFonts w:hint="eastAsia"/>
        </w:rPr>
      </w:pPr>
      <w:r>
        <w:rPr>
          <w:rFonts w:hint="eastAsia"/>
        </w:rPr>
        <w:t>点击用户角色后面的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</w:rPr>
        <w:t>更改角色信息</w:t>
      </w:r>
    </w:p>
    <w:p w:rsidR="00D61FDA" w:rsidRDefault="00D61FDA" w:rsidP="001B66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E75FF1" wp14:editId="2BDB2102">
            <wp:extent cx="5486400" cy="2943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04" w:rsidRPr="001B6604" w:rsidRDefault="001B6604" w:rsidP="001B6604"/>
    <w:sectPr w:rsidR="001B6604" w:rsidRPr="001B6604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1C8B" w:rsidRDefault="00601C8B" w:rsidP="00601C8B">
      <w:pPr>
        <w:spacing w:after="0" w:line="240" w:lineRule="auto"/>
      </w:pPr>
      <w:r>
        <w:separator/>
      </w:r>
    </w:p>
  </w:endnote>
  <w:endnote w:type="continuationSeparator" w:id="0">
    <w:p w:rsidR="00601C8B" w:rsidRDefault="00601C8B" w:rsidP="00601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Footer"/>
    </w:pPr>
    <w:fldSimple w:instr=" DOCPROPERTY sodocoClasLang \* MERGEFORMAT ">
      <w:r>
        <w:t>Unrestricted</w:t>
      </w:r>
    </w:fldSimple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1C8B" w:rsidRDefault="00601C8B" w:rsidP="00601C8B">
      <w:pPr>
        <w:spacing w:after="0" w:line="240" w:lineRule="auto"/>
      </w:pPr>
      <w:r>
        <w:separator/>
      </w:r>
    </w:p>
  </w:footnote>
  <w:footnote w:type="continuationSeparator" w:id="0">
    <w:p w:rsidR="00601C8B" w:rsidRDefault="00601C8B" w:rsidP="00601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C8B" w:rsidRDefault="00601C8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1C8B"/>
    <w:rsid w:val="000A70BD"/>
    <w:rsid w:val="001B6604"/>
    <w:rsid w:val="003B4733"/>
    <w:rsid w:val="00601C8B"/>
    <w:rsid w:val="007B388C"/>
    <w:rsid w:val="009A632A"/>
    <w:rsid w:val="00D61F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1C8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1C8B"/>
  </w:style>
  <w:style w:type="paragraph" w:styleId="Footer">
    <w:name w:val="footer"/>
    <w:basedOn w:val="Normal"/>
    <w:link w:val="FooterChar"/>
    <w:uiPriority w:val="99"/>
    <w:unhideWhenUsed/>
    <w:rsid w:val="00601C8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1C8B"/>
  </w:style>
  <w:style w:type="paragraph" w:styleId="BalloonText">
    <w:name w:val="Balloon Text"/>
    <w:basedOn w:val="Normal"/>
    <w:link w:val="BalloonTextChar"/>
    <w:uiPriority w:val="99"/>
    <w:semiHidden/>
    <w:unhideWhenUsed/>
    <w:rsid w:val="00601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1C8B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B66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66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1C8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1C8B"/>
  </w:style>
  <w:style w:type="paragraph" w:styleId="Footer">
    <w:name w:val="footer"/>
    <w:basedOn w:val="Normal"/>
    <w:link w:val="FooterChar"/>
    <w:uiPriority w:val="99"/>
    <w:unhideWhenUsed/>
    <w:rsid w:val="00601C8B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1C8B"/>
  </w:style>
  <w:style w:type="paragraph" w:styleId="BalloonText">
    <w:name w:val="Balloon Text"/>
    <w:basedOn w:val="Normal"/>
    <w:link w:val="BalloonTextChar"/>
    <w:uiPriority w:val="99"/>
    <w:semiHidden/>
    <w:unhideWhenUsed/>
    <w:rsid w:val="00601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1C8B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B66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66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75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312</Words>
  <Characters>333</Characters>
  <Application>Microsoft Office Word</Application>
  <DocSecurity>0</DocSecurity>
  <Lines>110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Siemens</Company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Zhao, Kang De (ext) (SLN OC CN DIG)</dc:creator>
  <cp:keywords>C_Unrestricted</cp:keywords>
  <cp:lastModifiedBy>Zhao, Kang De (ext) (SLN OC CN DIG)</cp:lastModifiedBy>
  <cp:revision>1</cp:revision>
  <dcterms:created xsi:type="dcterms:W3CDTF">2019-07-09T04:53:00Z</dcterms:created>
  <dcterms:modified xsi:type="dcterms:W3CDTF">2019-07-09T05:49:00Z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